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D67C" w14:textId="53B8A0B8" w:rsidR="00083664" w:rsidRPr="009E00CD" w:rsidRDefault="00083664" w:rsidP="0008366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9E00CD">
        <w:rPr>
          <w:rFonts w:asciiTheme="minorHAnsi" w:hAnsiTheme="minorHAnsi" w:cstheme="minorHAnsi"/>
          <w:b/>
          <w:color w:val="000000" w:themeColor="text1"/>
          <w:sz w:val="22"/>
        </w:rPr>
        <w:t xml:space="preserve">PROCESSO SELETIVO PARA VAGAS REMANESCENTES – </w:t>
      </w:r>
      <w:r w:rsidR="00D92DA0" w:rsidRPr="009E00CD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Pr="009E00CD">
        <w:rPr>
          <w:rFonts w:asciiTheme="minorHAnsi" w:hAnsiTheme="minorHAnsi" w:cstheme="minorHAnsi"/>
          <w:b/>
          <w:color w:val="000000" w:themeColor="text1"/>
          <w:sz w:val="22"/>
        </w:rPr>
        <w:t>º SEMESTRE DE 20</w:t>
      </w:r>
      <w:r w:rsidR="00A304C8" w:rsidRPr="009E00CD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B6671">
        <w:rPr>
          <w:rFonts w:asciiTheme="minorHAnsi" w:hAnsiTheme="minorHAnsi" w:cstheme="minorHAnsi"/>
          <w:b/>
          <w:color w:val="000000" w:themeColor="text1"/>
          <w:sz w:val="22"/>
        </w:rPr>
        <w:t>1</w:t>
      </w:r>
    </w:p>
    <w:p w14:paraId="21DA2420" w14:textId="77777777" w:rsidR="00083664" w:rsidRPr="009E00CD" w:rsidRDefault="00083664" w:rsidP="00083664">
      <w:pPr>
        <w:pStyle w:val="PargrafodaLista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9E00CD">
        <w:rPr>
          <w:rFonts w:asciiTheme="minorHAnsi" w:hAnsiTheme="minorHAnsi" w:cstheme="minorHAnsi"/>
          <w:b/>
          <w:sz w:val="22"/>
        </w:rPr>
        <w:t>FICHA DE AUTOAVALIAÇÃO PARA VAGAS REMANESCENTES</w:t>
      </w:r>
    </w:p>
    <w:p w14:paraId="48A89845" w14:textId="77777777" w:rsidR="00B37E8F" w:rsidRPr="009E00CD" w:rsidRDefault="00C06685" w:rsidP="002E5877">
      <w:pPr>
        <w:pStyle w:val="PargrafodaLista"/>
        <w:ind w:left="284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9E00CD">
        <w:rPr>
          <w:rFonts w:asciiTheme="minorHAnsi" w:hAnsiTheme="minorHAnsi" w:cstheme="minorHAnsi"/>
          <w:b/>
          <w:color w:val="000000" w:themeColor="text1"/>
          <w:sz w:val="22"/>
        </w:rPr>
        <w:t>COMPETÊNCIAS GERAIS DA HABILITAÇÃO PROFIS</w:t>
      </w:r>
      <w:r w:rsidR="002E5877" w:rsidRPr="009E00CD">
        <w:rPr>
          <w:rFonts w:asciiTheme="minorHAnsi" w:hAnsiTheme="minorHAnsi" w:cstheme="minorHAnsi"/>
          <w:b/>
          <w:color w:val="000000" w:themeColor="text1"/>
          <w:sz w:val="22"/>
        </w:rPr>
        <w:t>SIONAL DE TÉCNICO EM AUTOMAÇÃO INDUSTRIAL</w:t>
      </w:r>
      <w:r w:rsidRPr="009E00C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06E67533" w14:textId="77777777" w:rsidR="002E5877" w:rsidRPr="009E00CD" w:rsidRDefault="002E5877" w:rsidP="002E5877">
      <w:pPr>
        <w:pStyle w:val="PargrafodaLista"/>
        <w:ind w:left="284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22AC8BE" w14:textId="77777777" w:rsidR="007E6B91" w:rsidRPr="009E00CD" w:rsidRDefault="00F34905" w:rsidP="00E3646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>NOME</w:t>
      </w:r>
      <w:r w:rsidR="007E6B91" w:rsidRPr="009E00CD">
        <w:rPr>
          <w:rFonts w:asciiTheme="minorHAnsi" w:hAnsiTheme="minorHAnsi" w:cstheme="minorHAnsi"/>
          <w:sz w:val="22"/>
        </w:rPr>
        <w:t>:__________________________________________________</w:t>
      </w:r>
      <w:r w:rsidRPr="009E00CD">
        <w:rPr>
          <w:rFonts w:asciiTheme="minorHAnsi" w:hAnsiTheme="minorHAnsi" w:cstheme="minorHAnsi"/>
          <w:sz w:val="22"/>
        </w:rPr>
        <w:t>___</w:t>
      </w:r>
      <w:r w:rsidR="00E36464" w:rsidRPr="009E00CD">
        <w:rPr>
          <w:rFonts w:asciiTheme="minorHAnsi" w:hAnsiTheme="minorHAnsi" w:cstheme="minorHAnsi"/>
          <w:sz w:val="22"/>
        </w:rPr>
        <w:t>_________________</w:t>
      </w:r>
      <w:r w:rsidRPr="009E00CD">
        <w:rPr>
          <w:rFonts w:asciiTheme="minorHAnsi" w:hAnsiTheme="minorHAnsi" w:cstheme="minorHAnsi"/>
          <w:sz w:val="22"/>
        </w:rPr>
        <w:t>DATA:___/___/____</w:t>
      </w:r>
    </w:p>
    <w:p w14:paraId="4E640919" w14:textId="77777777" w:rsidR="007E6B91" w:rsidRPr="009E00CD" w:rsidRDefault="007E6B91" w:rsidP="00E3646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</w:p>
    <w:p w14:paraId="6EBDE962" w14:textId="77777777" w:rsidR="00E36464" w:rsidRPr="009E00CD" w:rsidRDefault="00E36464" w:rsidP="00E3646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Prezado Candidato, </w:t>
      </w:r>
      <w:proofErr w:type="gramStart"/>
      <w:r w:rsidRPr="009E00CD">
        <w:rPr>
          <w:rFonts w:asciiTheme="minorHAnsi" w:hAnsiTheme="minorHAnsi" w:cstheme="minorHAnsi"/>
          <w:sz w:val="22"/>
        </w:rPr>
        <w:t>C</w:t>
      </w:r>
      <w:r w:rsidR="00B37E8F" w:rsidRPr="009E00CD">
        <w:rPr>
          <w:rFonts w:asciiTheme="minorHAnsi" w:hAnsiTheme="minorHAnsi" w:cstheme="minorHAnsi"/>
          <w:sz w:val="22"/>
        </w:rPr>
        <w:t>onforme</w:t>
      </w:r>
      <w:proofErr w:type="gramEnd"/>
      <w:r w:rsidR="00B37E8F" w:rsidRPr="009E00CD">
        <w:rPr>
          <w:rFonts w:asciiTheme="minorHAnsi" w:hAnsiTheme="minorHAnsi" w:cstheme="minorHAnsi"/>
          <w:sz w:val="22"/>
        </w:rPr>
        <w:t xml:space="preserve"> </w:t>
      </w:r>
      <w:r w:rsidRPr="009E00CD">
        <w:rPr>
          <w:rFonts w:asciiTheme="minorHAnsi" w:hAnsiTheme="minorHAnsi" w:cstheme="minorHAnsi"/>
          <w:sz w:val="22"/>
        </w:rPr>
        <w:t xml:space="preserve">seu nível de conhecimento, marque as letras </w:t>
      </w:r>
      <w:r w:rsidRPr="009E00CD">
        <w:rPr>
          <w:rFonts w:asciiTheme="minorHAnsi" w:hAnsiTheme="minorHAnsi" w:cstheme="minorHAnsi"/>
          <w:b/>
          <w:sz w:val="22"/>
        </w:rPr>
        <w:t>N</w:t>
      </w:r>
      <w:r w:rsidRPr="009E00CD">
        <w:rPr>
          <w:rFonts w:asciiTheme="minorHAnsi" w:hAnsiTheme="minorHAnsi" w:cstheme="minorHAnsi"/>
          <w:sz w:val="22"/>
        </w:rPr>
        <w:t xml:space="preserve">, </w:t>
      </w:r>
      <w:r w:rsidRPr="009E00CD">
        <w:rPr>
          <w:rFonts w:asciiTheme="minorHAnsi" w:hAnsiTheme="minorHAnsi" w:cstheme="minorHAnsi"/>
          <w:b/>
          <w:sz w:val="22"/>
        </w:rPr>
        <w:t>P</w:t>
      </w:r>
      <w:r w:rsidRPr="009E00CD">
        <w:rPr>
          <w:rFonts w:asciiTheme="minorHAnsi" w:hAnsiTheme="minorHAnsi" w:cstheme="minorHAnsi"/>
          <w:sz w:val="22"/>
        </w:rPr>
        <w:t xml:space="preserve">, </w:t>
      </w:r>
      <w:r w:rsidRPr="009E00CD">
        <w:rPr>
          <w:rFonts w:asciiTheme="minorHAnsi" w:hAnsiTheme="minorHAnsi" w:cstheme="minorHAnsi"/>
          <w:b/>
          <w:sz w:val="22"/>
        </w:rPr>
        <w:t>M</w:t>
      </w:r>
      <w:r w:rsidRPr="009E00CD">
        <w:rPr>
          <w:rFonts w:asciiTheme="minorHAnsi" w:hAnsiTheme="minorHAnsi" w:cstheme="minorHAnsi"/>
          <w:sz w:val="22"/>
        </w:rPr>
        <w:t xml:space="preserve"> ou </w:t>
      </w:r>
      <w:r w:rsidRPr="009E00CD">
        <w:rPr>
          <w:rFonts w:asciiTheme="minorHAnsi" w:hAnsiTheme="minorHAnsi" w:cstheme="minorHAnsi"/>
          <w:b/>
          <w:sz w:val="22"/>
        </w:rPr>
        <w:t>T</w:t>
      </w:r>
      <w:r w:rsidRPr="009E00CD">
        <w:rPr>
          <w:rFonts w:asciiTheme="minorHAnsi" w:hAnsiTheme="minorHAnsi" w:cstheme="minorHAnsi"/>
          <w:sz w:val="22"/>
        </w:rPr>
        <w:t xml:space="preserve"> nas competências abaixo:</w:t>
      </w:r>
    </w:p>
    <w:p w14:paraId="06AF44A0" w14:textId="77777777" w:rsidR="00F34905" w:rsidRPr="009E00CD" w:rsidRDefault="00B37E8F" w:rsidP="00E36464">
      <w:pPr>
        <w:pStyle w:val="PargrafodaLista"/>
        <w:ind w:left="284"/>
        <w:jc w:val="center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b/>
          <w:sz w:val="22"/>
        </w:rPr>
        <w:t>N</w:t>
      </w:r>
      <w:r w:rsidR="00E36464" w:rsidRPr="009E00CD">
        <w:rPr>
          <w:rFonts w:asciiTheme="minorHAnsi" w:hAnsiTheme="minorHAnsi" w:cstheme="minorHAnsi"/>
          <w:sz w:val="22"/>
        </w:rPr>
        <w:t xml:space="preserve"> = Nenhum conhecimento –</w:t>
      </w:r>
      <w:r w:rsidR="00F34905" w:rsidRPr="009E00CD">
        <w:rPr>
          <w:rFonts w:asciiTheme="minorHAnsi" w:hAnsiTheme="minorHAnsi" w:cstheme="minorHAnsi"/>
          <w:b/>
          <w:sz w:val="22"/>
        </w:rPr>
        <w:t>P</w:t>
      </w:r>
      <w:r w:rsidR="00E36464" w:rsidRPr="009E00CD">
        <w:rPr>
          <w:rFonts w:asciiTheme="minorHAnsi" w:hAnsiTheme="minorHAnsi" w:cstheme="minorHAnsi"/>
          <w:sz w:val="22"/>
        </w:rPr>
        <w:t xml:space="preserve">=Pouco conhecimento - </w:t>
      </w:r>
      <w:r w:rsidR="00F34905" w:rsidRPr="009E00CD">
        <w:rPr>
          <w:rFonts w:asciiTheme="minorHAnsi" w:hAnsiTheme="minorHAnsi" w:cstheme="minorHAnsi"/>
          <w:b/>
          <w:sz w:val="22"/>
        </w:rPr>
        <w:t>M</w:t>
      </w:r>
      <w:r w:rsidR="00E36464" w:rsidRPr="009E00CD">
        <w:rPr>
          <w:rFonts w:asciiTheme="minorHAnsi" w:hAnsiTheme="minorHAnsi" w:cstheme="minorHAnsi"/>
          <w:sz w:val="22"/>
        </w:rPr>
        <w:t>=Médio conhecimento –</w:t>
      </w:r>
      <w:r w:rsidR="00E36464" w:rsidRPr="009E00CD">
        <w:rPr>
          <w:rFonts w:asciiTheme="minorHAnsi" w:hAnsiTheme="minorHAnsi" w:cstheme="minorHAnsi"/>
          <w:b/>
          <w:sz w:val="22"/>
        </w:rPr>
        <w:t>T</w:t>
      </w:r>
      <w:r w:rsidR="00E36464" w:rsidRPr="009E00CD">
        <w:rPr>
          <w:rFonts w:asciiTheme="minorHAnsi" w:hAnsiTheme="minorHAnsi" w:cstheme="minorHAnsi"/>
          <w:sz w:val="22"/>
        </w:rPr>
        <w:t xml:space="preserve"> =Total conhecimento</w:t>
      </w:r>
    </w:p>
    <w:p w14:paraId="0CE85085" w14:textId="77777777" w:rsidR="00397B9E" w:rsidRPr="009E00CD" w:rsidRDefault="00397B9E" w:rsidP="00E36464">
      <w:pPr>
        <w:pStyle w:val="PargrafodaLista"/>
        <w:ind w:left="284"/>
        <w:jc w:val="center"/>
        <w:rPr>
          <w:rFonts w:asciiTheme="minorHAnsi" w:hAnsiTheme="minorHAnsi" w:cstheme="minorHAnsi"/>
          <w:sz w:val="22"/>
        </w:rPr>
      </w:pPr>
    </w:p>
    <w:p w14:paraId="4765C01A" w14:textId="77777777" w:rsidR="00AA5B69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1. Analisar e desenvolver textos técnicos e comerciais, de acordo com normas e convenções específicas. </w:t>
      </w:r>
    </w:p>
    <w:p w14:paraId="258791B8" w14:textId="77777777" w:rsidR="00AA5B69" w:rsidRPr="009E00CD" w:rsidRDefault="00AA5B69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7210FC" w:rsidRPr="009E00CD">
        <w:rPr>
          <w:rFonts w:asciiTheme="minorHAnsi" w:hAnsiTheme="minorHAnsi" w:cstheme="minorHAnsi"/>
          <w:sz w:val="22"/>
        </w:rPr>
        <w:t>Experiências em reconhecimento de componentes elétricos:</w:t>
      </w:r>
    </w:p>
    <w:p w14:paraId="5CEE0560" w14:textId="77777777" w:rsidR="007210FC" w:rsidRPr="009E00CD" w:rsidRDefault="007210F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Interpretar listas de componentes elétricos;</w:t>
      </w:r>
    </w:p>
    <w:p w14:paraId="3251234B" w14:textId="77777777" w:rsidR="007210FC" w:rsidRPr="009E00CD" w:rsidRDefault="007210F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Substituir componentes elétricos por outros equivalentes numa lista;</w:t>
      </w:r>
    </w:p>
    <w:p w14:paraId="6DC3D1E7" w14:textId="77777777" w:rsidR="007210FC" w:rsidRPr="009E00CD" w:rsidRDefault="007210F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Reconhecer e identificar parâmetros dos componentes elétricos em catálogos;</w:t>
      </w:r>
    </w:p>
    <w:p w14:paraId="0C588D12" w14:textId="77777777" w:rsidR="007210FC" w:rsidRPr="009E00CD" w:rsidRDefault="007210F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Descrever componentes elétricos mediante análise de esquemas elétricos;</w:t>
      </w:r>
    </w:p>
    <w:p w14:paraId="3C28B2A6" w14:textId="77777777" w:rsidR="007210FC" w:rsidRPr="009E00CD" w:rsidRDefault="007210FC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005A4C3F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2. Aplicar métodos e processos na instalação e manutenção. </w:t>
      </w:r>
    </w:p>
    <w:p w14:paraId="232BBA5F" w14:textId="77777777" w:rsidR="004B02C8" w:rsidRPr="009E00CD" w:rsidRDefault="004B02C8" w:rsidP="004B02C8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Experiências na elaboração de cronogramas e fluxogramas na linha de produção;</w:t>
      </w:r>
    </w:p>
    <w:p w14:paraId="5F998BCE" w14:textId="77777777" w:rsidR="004B02C8" w:rsidRPr="009E00CD" w:rsidRDefault="004B02C8" w:rsidP="004B02C8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Análise organizacional de instalações industriais; </w:t>
      </w:r>
    </w:p>
    <w:p w14:paraId="20953607" w14:textId="77777777" w:rsidR="004B02C8" w:rsidRPr="009E00CD" w:rsidRDefault="004B02C8" w:rsidP="004B02C8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Análise organizacional de manutenção industrial; </w:t>
      </w:r>
    </w:p>
    <w:p w14:paraId="17467C5E" w14:textId="77777777" w:rsidR="004B02C8" w:rsidRPr="009E00CD" w:rsidRDefault="004B02C8" w:rsidP="004B02C8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Determina métodos adequados para diferentes para diferentes processos industriais;</w:t>
      </w:r>
    </w:p>
    <w:p w14:paraId="061DE31D" w14:textId="77777777" w:rsidR="004B02C8" w:rsidRPr="009E00CD" w:rsidRDefault="004B02C8" w:rsidP="004B02C8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Apresenta soluções para processos de produção ainda não eficazes;</w:t>
      </w:r>
    </w:p>
    <w:p w14:paraId="439E9585" w14:textId="77777777" w:rsidR="00856226" w:rsidRPr="009E00CD" w:rsidRDefault="00856226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35DADBD2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3. Aplicar normas técnicas e especificações de catálogos, manuais e tabelas em projetos, em processos de fabricação, na instalação de máquinas e de equipamentos e na manutenção industrial. </w:t>
      </w:r>
    </w:p>
    <w:p w14:paraId="282FCC3A" w14:textId="77777777" w:rsidR="006A725F" w:rsidRPr="009E00CD" w:rsidRDefault="006A725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Conhecimentos da necessidade do uso de normas técnicas nas instalações elétricas:</w:t>
      </w:r>
    </w:p>
    <w:p w14:paraId="4CBA84BE" w14:textId="77777777" w:rsidR="006A725F" w:rsidRPr="009E00CD" w:rsidRDefault="006A725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de tabelas em relação ao dimensionamento de fios e cabos em instalações elétricas;</w:t>
      </w:r>
    </w:p>
    <w:p w14:paraId="2A83454A" w14:textId="77777777" w:rsidR="006A725F" w:rsidRPr="009E00CD" w:rsidRDefault="006A725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das normas técnicas em relação aos quadros de distribuição residenciais;</w:t>
      </w:r>
    </w:p>
    <w:p w14:paraId="090600AD" w14:textId="77777777" w:rsidR="006A725F" w:rsidRPr="009E00CD" w:rsidRDefault="006A725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</w:t>
      </w:r>
      <w:r w:rsidR="003A554B" w:rsidRPr="009E00CD">
        <w:rPr>
          <w:rFonts w:asciiTheme="minorHAnsi" w:hAnsiTheme="minorHAnsi" w:cstheme="minorHAnsi"/>
          <w:sz w:val="22"/>
        </w:rPr>
        <w:t>de parâmetros especificadospela</w:t>
      </w:r>
      <w:r w:rsidRPr="009E00CD">
        <w:rPr>
          <w:rFonts w:asciiTheme="minorHAnsi" w:hAnsiTheme="minorHAnsi" w:cstheme="minorHAnsi"/>
          <w:sz w:val="22"/>
        </w:rPr>
        <w:t xml:space="preserve"> produção de transformadores e motores;</w:t>
      </w:r>
    </w:p>
    <w:p w14:paraId="4654A9B0" w14:textId="77777777" w:rsidR="006A725F" w:rsidRPr="009E00CD" w:rsidRDefault="00CD28A6" w:rsidP="006A725F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de</w:t>
      </w:r>
      <w:r w:rsidR="006A725F" w:rsidRPr="009E00CD">
        <w:rPr>
          <w:rFonts w:asciiTheme="minorHAnsi" w:hAnsiTheme="minorHAnsi" w:cstheme="minorHAnsi"/>
          <w:sz w:val="22"/>
        </w:rPr>
        <w:t xml:space="preserve"> normas técnicas em relação à instalação </w:t>
      </w:r>
      <w:r w:rsidR="003A554B" w:rsidRPr="009E00CD">
        <w:rPr>
          <w:rFonts w:asciiTheme="minorHAnsi" w:hAnsiTheme="minorHAnsi" w:cstheme="minorHAnsi"/>
          <w:sz w:val="22"/>
        </w:rPr>
        <w:t xml:space="preserve">e manutenção </w:t>
      </w:r>
      <w:r w:rsidR="006A725F" w:rsidRPr="009E00CD">
        <w:rPr>
          <w:rFonts w:asciiTheme="minorHAnsi" w:hAnsiTheme="minorHAnsi" w:cstheme="minorHAnsi"/>
          <w:sz w:val="22"/>
        </w:rPr>
        <w:t>de transformadores e motores;</w:t>
      </w:r>
    </w:p>
    <w:p w14:paraId="38FEB1A9" w14:textId="77777777" w:rsidR="006A725F" w:rsidRPr="009E00CD" w:rsidRDefault="006A725F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1DF26961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4. Aplicar técnicas de medição e ensaios visando à melhoria da qualidade de produtos e serviços da planta industrial. </w:t>
      </w:r>
    </w:p>
    <w:p w14:paraId="77C15E90" w14:textId="77777777" w:rsidR="003A554B" w:rsidRPr="009E00CD" w:rsidRDefault="003A554B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Práticas na operação de multímetros analógicos e digitais;</w:t>
      </w:r>
    </w:p>
    <w:p w14:paraId="5055C095" w14:textId="77777777" w:rsidR="003A554B" w:rsidRPr="009E00CD" w:rsidRDefault="003A554B" w:rsidP="003A554B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lastRenderedPageBreak/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Detecção de avarias em circuitos elétricos através do uso de instrumentos de medidas;</w:t>
      </w:r>
    </w:p>
    <w:p w14:paraId="04CA0127" w14:textId="77777777" w:rsidR="003A554B" w:rsidRPr="009E00CD" w:rsidRDefault="003A554B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Medições preventivas em quadros de distribuição;</w:t>
      </w:r>
    </w:p>
    <w:p w14:paraId="549AF3A8" w14:textId="77777777" w:rsidR="003A554B" w:rsidRPr="009E00CD" w:rsidRDefault="003A554B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Medições detectivas em quadros de comandos</w:t>
      </w:r>
    </w:p>
    <w:p w14:paraId="5782609A" w14:textId="77777777" w:rsidR="003A554B" w:rsidRPr="009E00CD" w:rsidRDefault="003A554B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Ensaios em transformadores e motores;</w:t>
      </w:r>
    </w:p>
    <w:p w14:paraId="3FC0D55A" w14:textId="77777777" w:rsidR="00F501E3" w:rsidRPr="009E00CD" w:rsidRDefault="00F501E3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63C5BCA1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5. Atuar respeitando os limites estabelecidos pelas leis e pelo código de ética profissional, bem como as diferenças locais, culturais e sociais. </w:t>
      </w:r>
    </w:p>
    <w:p w14:paraId="33E24BA6" w14:textId="77777777" w:rsidR="00B1317C" w:rsidRPr="009E00CD" w:rsidRDefault="00B1317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trabalhos e/ou estudos ondem existem sistemas hierárquicos entre profissionais;</w:t>
      </w:r>
    </w:p>
    <w:p w14:paraId="0B7CED02" w14:textId="77777777" w:rsidR="00B1317C" w:rsidRPr="009E00CD" w:rsidRDefault="00B1317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lidar com situações de conflitos entre profissionais;</w:t>
      </w:r>
    </w:p>
    <w:p w14:paraId="529D2710" w14:textId="77777777" w:rsidR="00B1317C" w:rsidRPr="009E00CD" w:rsidRDefault="00B1317C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trabalhos na área de eletricidade em regiões distantes desta unidade;</w:t>
      </w:r>
    </w:p>
    <w:p w14:paraId="71F079A2" w14:textId="77777777" w:rsidR="00B1317C" w:rsidRPr="009E00CD" w:rsidRDefault="009B6669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eq</w:t>
      </w:r>
      <w:r w:rsidR="00B1317C" w:rsidRPr="009E00CD">
        <w:rPr>
          <w:rFonts w:asciiTheme="minorHAnsi" w:hAnsiTheme="minorHAnsi" w:cstheme="minorHAnsi"/>
          <w:sz w:val="22"/>
        </w:rPr>
        <w:t>uipamentos de segurança essenciais aos trabalhos de instalações elétricas;</w:t>
      </w:r>
    </w:p>
    <w:p w14:paraId="3177407A" w14:textId="77777777" w:rsidR="00B1317C" w:rsidRPr="009E00CD" w:rsidRDefault="009B6669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n</w:t>
      </w:r>
      <w:r w:rsidR="006B38AF" w:rsidRPr="009E00CD">
        <w:rPr>
          <w:rFonts w:asciiTheme="minorHAnsi" w:hAnsiTheme="minorHAnsi" w:cstheme="minorHAnsi"/>
          <w:sz w:val="22"/>
        </w:rPr>
        <w:t>ormas do código ambiental que tangenciam situações relacionadas à eletricidade;</w:t>
      </w:r>
    </w:p>
    <w:p w14:paraId="46F14F47" w14:textId="77777777" w:rsidR="006B38AF" w:rsidRPr="009E00CD" w:rsidRDefault="006B38AF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327B3128" w14:textId="77777777" w:rsidR="002B1DCB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>6. Avaliar as características e propriedades dos materiais, insumos e elementos de máquinas, correlacionando-as com seus fundamentos matemáticos, físicos e químicos para a aplicação nos processos de controle de qualidade.</w:t>
      </w:r>
    </w:p>
    <w:p w14:paraId="3B19A79E" w14:textId="77777777" w:rsidR="002B1DCB" w:rsidRPr="009E00CD" w:rsidRDefault="002B1DCB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identificar diferentes tipos de materiais metálicos;</w:t>
      </w:r>
    </w:p>
    <w:p w14:paraId="62403B4D" w14:textId="77777777" w:rsidR="002B1DCB" w:rsidRPr="009E00CD" w:rsidRDefault="002B1DCB" w:rsidP="002B1DCB">
      <w:pPr>
        <w:tabs>
          <w:tab w:val="left" w:pos="6810"/>
        </w:tabs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insumos utilizados na produção de elementos de máquinas;</w:t>
      </w:r>
    </w:p>
    <w:p w14:paraId="552FF02F" w14:textId="77777777" w:rsidR="002B1DCB" w:rsidRPr="009E00CD" w:rsidRDefault="002B1DCB" w:rsidP="002B1DCB">
      <w:pPr>
        <w:tabs>
          <w:tab w:val="left" w:pos="6810"/>
        </w:tabs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identificar elementos de máquinas por nomes e por função;</w:t>
      </w:r>
      <w:r w:rsidRPr="009E00CD">
        <w:rPr>
          <w:rFonts w:asciiTheme="minorHAnsi" w:hAnsiTheme="minorHAnsi" w:cstheme="minorHAnsi"/>
          <w:sz w:val="22"/>
        </w:rPr>
        <w:tab/>
      </w:r>
    </w:p>
    <w:p w14:paraId="2B1E148A" w14:textId="77777777" w:rsidR="002B1DCB" w:rsidRPr="009E00CD" w:rsidRDefault="002B1DCB" w:rsidP="002B1DCB">
      <w:pPr>
        <w:tabs>
          <w:tab w:val="left" w:pos="6810"/>
        </w:tabs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em calcular forças de alavancas</w:t>
      </w:r>
    </w:p>
    <w:p w14:paraId="3C06C754" w14:textId="77777777" w:rsidR="002B1DCB" w:rsidRPr="009E00CD" w:rsidRDefault="002B1DCB" w:rsidP="002B1DCB">
      <w:pPr>
        <w:tabs>
          <w:tab w:val="left" w:pos="6810"/>
        </w:tabs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de calcular velocidades angulares em arranjos entre polias; </w:t>
      </w:r>
    </w:p>
    <w:p w14:paraId="6B19A925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527AE328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7. Comunicar-se oralmente e por escrito na língua inglesa, no contexto da área profissional. </w:t>
      </w:r>
    </w:p>
    <w:p w14:paraId="4F6952F7" w14:textId="77777777" w:rsidR="004201DF" w:rsidRPr="009E00CD" w:rsidRDefault="004201D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Conhecimento de algumas palavras da língua inglesa;</w:t>
      </w:r>
    </w:p>
    <w:p w14:paraId="16A0BAFB" w14:textId="77777777" w:rsidR="004201DF" w:rsidRPr="009E00CD" w:rsidRDefault="004201D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frases afirmativas, negativas e interrogativas na língua inglesa;</w:t>
      </w:r>
    </w:p>
    <w:p w14:paraId="2F31DC38" w14:textId="77777777" w:rsidR="004201DF" w:rsidRPr="009E00CD" w:rsidRDefault="004201D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Traduz algumas expressões idiomáticas;</w:t>
      </w:r>
    </w:p>
    <w:p w14:paraId="26DA0A31" w14:textId="77777777" w:rsidR="00CD28A6" w:rsidRPr="009E00CD" w:rsidRDefault="004201DF" w:rsidP="00CD28A6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falar frases  de expres</w:t>
      </w:r>
      <w:r w:rsidR="00CD28A6" w:rsidRPr="009E00CD">
        <w:rPr>
          <w:rFonts w:asciiTheme="minorHAnsi" w:hAnsiTheme="minorHAnsi" w:cstheme="minorHAnsi"/>
          <w:sz w:val="22"/>
        </w:rPr>
        <w:t>sões técnicas na língua inglesa;</w:t>
      </w:r>
    </w:p>
    <w:p w14:paraId="15C5B5F9" w14:textId="77777777" w:rsidR="004201DF" w:rsidRPr="009E00CD" w:rsidRDefault="004201D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Experiência em entender a fala de expres</w:t>
      </w:r>
      <w:r w:rsidR="00CD28A6" w:rsidRPr="009E00CD">
        <w:rPr>
          <w:rFonts w:asciiTheme="minorHAnsi" w:hAnsiTheme="minorHAnsi" w:cstheme="minorHAnsi"/>
          <w:sz w:val="22"/>
        </w:rPr>
        <w:t>sões técnicas na língua inglesa;</w:t>
      </w:r>
    </w:p>
    <w:p w14:paraId="5CE2BF76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8. Coordenar e desenvolver equipes de trabalho que atuam na instalação, na produção e na manutenção, aplicando métodos e técnicas de gestão administrativa e de pessoas. </w:t>
      </w:r>
    </w:p>
    <w:p w14:paraId="01D7FFF1" w14:textId="77777777" w:rsidR="004201DF" w:rsidRPr="009E00CD" w:rsidRDefault="004201D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Identifica atividades especificas necessárias a um determinado tipo de trabalho em automação;</w:t>
      </w:r>
    </w:p>
    <w:p w14:paraId="56826D82" w14:textId="77777777" w:rsidR="004201DF" w:rsidRPr="009E00CD" w:rsidRDefault="004201DF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623828" w:rsidRPr="009E00CD">
        <w:rPr>
          <w:rFonts w:asciiTheme="minorHAnsi" w:hAnsiTheme="minorHAnsi" w:cstheme="minorHAnsi"/>
          <w:sz w:val="22"/>
        </w:rPr>
        <w:t>Identifica mão de obras necessárias a um determinado tipo de trabalho em automação;</w:t>
      </w:r>
    </w:p>
    <w:p w14:paraId="64AFED77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conexões entre atividades realizadas na instalação, na produção e na manutenção;</w:t>
      </w:r>
    </w:p>
    <w:p w14:paraId="4C35EBE3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lastRenderedPageBreak/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realizar planos de gestão nas instalação, na produção e na manutenção;</w:t>
      </w:r>
    </w:p>
    <w:p w14:paraId="4BA72E65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Tem habilidade em analisar resultados da instalação, da produção e da manutenção;</w:t>
      </w:r>
    </w:p>
    <w:p w14:paraId="67ABA4BE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3EDBF4E0" w14:textId="77777777" w:rsidR="00623828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>9. Desenvolver projetos de manutenção de instalações e de sistemas industriais, caracterizando e determinando aplicações de materiais, acessórios, dispositivos, instrumentos, equipamentos e máquinas.</w:t>
      </w:r>
    </w:p>
    <w:p w14:paraId="174E05C7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Classifica a manutenção em vários tipos;</w:t>
      </w:r>
    </w:p>
    <w:p w14:paraId="274052F3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vantagens e desvantagens no uso dos diversos tipos de manutenção;</w:t>
      </w:r>
    </w:p>
    <w:p w14:paraId="69BAFBD5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elaborar planejamento de manutenção na área de automação industrial;</w:t>
      </w:r>
    </w:p>
    <w:p w14:paraId="455C0620" w14:textId="77777777" w:rsidR="00623828" w:rsidRPr="009E00CD" w:rsidRDefault="00623828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4933C1" w:rsidRPr="009E00CD">
        <w:rPr>
          <w:rFonts w:asciiTheme="minorHAnsi" w:hAnsiTheme="minorHAnsi" w:cstheme="minorHAnsi"/>
          <w:sz w:val="22"/>
        </w:rPr>
        <w:t>Conhece softwares específicos para o planejamento da manutenção elétrica;</w:t>
      </w:r>
    </w:p>
    <w:p w14:paraId="7663DB1B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Sabe usar instrumentos de medidas como o </w:t>
      </w:r>
      <w:proofErr w:type="spellStart"/>
      <w:r w:rsidRPr="009E00CD">
        <w:rPr>
          <w:rFonts w:asciiTheme="minorHAnsi" w:hAnsiTheme="minorHAnsi" w:cstheme="minorHAnsi"/>
          <w:sz w:val="22"/>
        </w:rPr>
        <w:t>termovisor</w:t>
      </w:r>
      <w:proofErr w:type="spellEnd"/>
      <w:r w:rsidRPr="009E00CD">
        <w:rPr>
          <w:rFonts w:asciiTheme="minorHAnsi" w:hAnsiTheme="minorHAnsi" w:cstheme="minorHAnsi"/>
          <w:sz w:val="22"/>
        </w:rPr>
        <w:t xml:space="preserve"> e o radiômetro;</w:t>
      </w:r>
    </w:p>
    <w:p w14:paraId="6FD980B5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062BA129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10. Elaborar planilha de custos de aquisição, modernização e manutenção de máquinas e equipamentos, considerando a relação custo e benefício. </w:t>
      </w:r>
    </w:p>
    <w:p w14:paraId="52D249AE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Mensura custos de novas máquinas usadas na produção;</w:t>
      </w:r>
    </w:p>
    <w:p w14:paraId="6861835B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 a substituição por máquinas com maior poder de automação </w:t>
      </w:r>
    </w:p>
    <w:p w14:paraId="7FF93084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aplicar uma manutenção paliativa para evitar paradas na linha de produção;</w:t>
      </w:r>
    </w:p>
    <w:p w14:paraId="15C73ED4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vantagens e desvantagens entre uma produção semiautomática e uma automática;</w:t>
      </w:r>
    </w:p>
    <w:p w14:paraId="17C1FCB2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="00B34022" w:rsidRPr="009E00CD">
        <w:rPr>
          <w:rFonts w:asciiTheme="minorHAnsi" w:hAnsiTheme="minorHAnsi" w:cstheme="minorHAnsi"/>
          <w:sz w:val="22"/>
        </w:rPr>
        <w:t xml:space="preserve"> Projeta</w:t>
      </w:r>
      <w:r w:rsidRPr="009E00CD">
        <w:rPr>
          <w:rFonts w:asciiTheme="minorHAnsi" w:hAnsiTheme="minorHAnsi" w:cstheme="minorHAnsi"/>
          <w:sz w:val="22"/>
        </w:rPr>
        <w:t xml:space="preserve"> futuras perspectivas de modernização através de  planilhas de custo e benefício;</w:t>
      </w:r>
    </w:p>
    <w:p w14:paraId="0807FC8E" w14:textId="77777777" w:rsidR="004933C1" w:rsidRPr="009E00CD" w:rsidRDefault="004933C1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3570766E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11. Elaborar projetos, leiautes, diagramas e esquemas, correlacionando-os com as normas técnicas e com os princípios científicos e tecnológicos. </w:t>
      </w:r>
    </w:p>
    <w:p w14:paraId="367C1F32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Desenvolve projetos de circuitos eletrônicos;</w:t>
      </w:r>
    </w:p>
    <w:p w14:paraId="52C594B5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 esquemas elétricos em relação a sua funcionalidade;</w:t>
      </w:r>
    </w:p>
    <w:p w14:paraId="00E6D1E7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 esquemas elétricos em relação a sua aplicabilidade:</w:t>
      </w:r>
    </w:p>
    <w:p w14:paraId="320F3ED8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Verifica se a funcionalidade e a aplicabilidade dos projetos estão dentro das normas técnicas;</w:t>
      </w:r>
    </w:p>
    <w:p w14:paraId="0DEAB998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Detecta necessidades de alteração em projetos para sua melhora;</w:t>
      </w:r>
    </w:p>
    <w:p w14:paraId="00DEA206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77FA78EF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12. Identificar as atividades de conservação e utilização de energia, propondo a racionalização de uso e fontes alternativas. </w:t>
      </w:r>
    </w:p>
    <w:p w14:paraId="5EFE6C96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a necessidade do uso de formas alternativas de geração de energia elétrica;</w:t>
      </w:r>
    </w:p>
    <w:p w14:paraId="61989892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formas alternativas de geração de energia elétrica;</w:t>
      </w:r>
    </w:p>
    <w:p w14:paraId="36221053" w14:textId="77777777" w:rsidR="00B34022" w:rsidRPr="009E00CD" w:rsidRDefault="00B3402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100D92" w:rsidRPr="009E00CD">
        <w:rPr>
          <w:rFonts w:asciiTheme="minorHAnsi" w:hAnsiTheme="minorHAnsi" w:cstheme="minorHAnsi"/>
          <w:sz w:val="22"/>
        </w:rPr>
        <w:t>Consegue propor formas mais eficazes para o uso econômico da energia elétrica;</w:t>
      </w:r>
    </w:p>
    <w:p w14:paraId="53D92096" w14:textId="77777777" w:rsidR="00100D92" w:rsidRPr="009E00CD" w:rsidRDefault="00100D9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Elabora cronogramas para o consumo racionalizado da energia elétrica;</w:t>
      </w:r>
    </w:p>
    <w:p w14:paraId="4BC3EB90" w14:textId="77777777" w:rsidR="00100D92" w:rsidRPr="009E00CD" w:rsidRDefault="00100D92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lastRenderedPageBreak/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Possui estratégias para conscientização racional do consumo da energia elétrica;</w:t>
      </w:r>
    </w:p>
    <w:p w14:paraId="3630E1AF" w14:textId="77777777" w:rsidR="00100D92" w:rsidRPr="009E00CD" w:rsidRDefault="00100D92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0C4EBF68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13. Identificar os elementos de conversão, transformação, transporte e distribuição de energia, aplicando-os nos trabalhos de implantação e manutenção do processo produtivo. </w:t>
      </w:r>
    </w:p>
    <w:p w14:paraId="4411C189" w14:textId="77777777" w:rsidR="007E7D96" w:rsidRPr="009E00CD" w:rsidRDefault="007E7D96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equipamentos elétricos do tipo fontes de alimentação;</w:t>
      </w:r>
    </w:p>
    <w:p w14:paraId="783A8CEB" w14:textId="77777777" w:rsidR="007E7D96" w:rsidRPr="009E00CD" w:rsidRDefault="007E7D96" w:rsidP="007E7D96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Reconhece equipamentos elétricos do tipo transformadores;</w:t>
      </w:r>
    </w:p>
    <w:p w14:paraId="793CFFA4" w14:textId="77777777" w:rsidR="007E7D96" w:rsidRPr="009E00CD" w:rsidRDefault="007D2EAD" w:rsidP="007E7D96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algumas funções das subestações de energia elétrica</w:t>
      </w:r>
      <w:r w:rsidR="007E7D96" w:rsidRPr="009E00CD">
        <w:rPr>
          <w:rFonts w:asciiTheme="minorHAnsi" w:hAnsiTheme="minorHAnsi" w:cstheme="minorHAnsi"/>
          <w:sz w:val="22"/>
        </w:rPr>
        <w:t>;</w:t>
      </w:r>
    </w:p>
    <w:p w14:paraId="3428228D" w14:textId="77777777" w:rsidR="007D2EAD" w:rsidRPr="009E00CD" w:rsidRDefault="007D2EAD" w:rsidP="007E7D96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Conhece a função do banco de capacitores existente nas subestações elétricas</w:t>
      </w:r>
    </w:p>
    <w:p w14:paraId="02C24B53" w14:textId="77777777" w:rsidR="007D2EAD" w:rsidRPr="009E00CD" w:rsidRDefault="007D2EAD" w:rsidP="007E7D96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Identifica motivos pelos quais ocorre transitórios na linha de distribuição:</w:t>
      </w:r>
    </w:p>
    <w:p w14:paraId="72D0694B" w14:textId="77777777" w:rsidR="007E7D96" w:rsidRPr="009E00CD" w:rsidRDefault="007E7D96" w:rsidP="007E7D96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406460A7" w14:textId="77777777" w:rsidR="007E7D96" w:rsidRPr="009E00CD" w:rsidRDefault="007E7D96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65DCC18E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14. Planejar e executar projetos acadêmicos com base na natureza e na complexidade das atividades. </w:t>
      </w:r>
    </w:p>
    <w:p w14:paraId="60FA4B16" w14:textId="77777777" w:rsidR="00A26AC1" w:rsidRPr="009E00CD" w:rsidRDefault="00A26A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 xml:space="preserve">( </w:t>
      </w:r>
      <w:r w:rsidR="009E55B5" w:rsidRPr="009E00CD">
        <w:rPr>
          <w:rFonts w:asciiTheme="minorHAnsi" w:hAnsiTheme="minorHAnsi" w:cstheme="minorHAnsi"/>
          <w:sz w:val="22"/>
        </w:rPr>
        <w:t xml:space="preserve"> )</w:t>
      </w:r>
      <w:proofErr w:type="gramEnd"/>
      <w:r w:rsidR="009E55B5" w:rsidRPr="009E00CD">
        <w:rPr>
          <w:rFonts w:asciiTheme="minorHAnsi" w:hAnsiTheme="minorHAnsi" w:cstheme="minorHAnsi"/>
          <w:sz w:val="22"/>
        </w:rPr>
        <w:t xml:space="preserve"> Capacidade para interpretar</w:t>
      </w:r>
      <w:r w:rsidRPr="009E00CD">
        <w:rPr>
          <w:rFonts w:asciiTheme="minorHAnsi" w:hAnsiTheme="minorHAnsi" w:cstheme="minorHAnsi"/>
          <w:sz w:val="22"/>
        </w:rPr>
        <w:t xml:space="preserve"> de textos;</w:t>
      </w:r>
    </w:p>
    <w:p w14:paraId="7D1F7769" w14:textId="77777777" w:rsidR="00A26AC1" w:rsidRPr="009E00CD" w:rsidRDefault="00A26A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para redigir textos;</w:t>
      </w:r>
    </w:p>
    <w:p w14:paraId="3B34F0FB" w14:textId="77777777" w:rsidR="00A26AC1" w:rsidRPr="009E00CD" w:rsidRDefault="00A26AC1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</w:t>
      </w:r>
      <w:r w:rsidR="009E55B5" w:rsidRPr="009E00CD">
        <w:rPr>
          <w:rFonts w:asciiTheme="minorHAnsi" w:hAnsiTheme="minorHAnsi" w:cstheme="minorHAnsi"/>
          <w:sz w:val="22"/>
        </w:rPr>
        <w:t>Habilidade para realizar pesquisas nos diversos campos da automação com diferentes ferramentas;</w:t>
      </w:r>
    </w:p>
    <w:p w14:paraId="790D8E25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Discernir dados em relação à sua natureza dentro de um contexto mais abrangente;</w:t>
      </w:r>
    </w:p>
    <w:p w14:paraId="18130DCA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Discernir atividades em relação às suas diversas classificações;</w:t>
      </w:r>
    </w:p>
    <w:p w14:paraId="2E04CB09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08EDEB25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15. Projetar melhorias nos sistemas convencionais de produção, instalação e manutenção, propondo incorporação de novas tecnologias. </w:t>
      </w:r>
    </w:p>
    <w:p w14:paraId="2A6299DF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Detectar insatisfações técnicas nos sistemas convencionais de produção, instalação e manutenção;</w:t>
      </w:r>
    </w:p>
    <w:p w14:paraId="23B5D907" w14:textId="77777777" w:rsidR="009E55B5" w:rsidRPr="009E00CD" w:rsidRDefault="009E55B5" w:rsidP="009E55B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Propor inovações técnicas nos sistemas convencionais de produção, instalação e manutenção;</w:t>
      </w:r>
    </w:p>
    <w:p w14:paraId="1253B34B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Analisar os fatores de melhorias num sistema novo em relação aos sistemas convencionais;</w:t>
      </w:r>
    </w:p>
    <w:p w14:paraId="3011FE3E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Considera atualizado em relação às novas tendências tecnológicas do mercado;</w:t>
      </w:r>
    </w:p>
    <w:p w14:paraId="3D535AA1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Considera atualizado em relação aos novos lançamentos de </w:t>
      </w:r>
      <w:r w:rsidR="00E250E3" w:rsidRPr="009E00CD">
        <w:rPr>
          <w:rFonts w:asciiTheme="minorHAnsi" w:hAnsiTheme="minorHAnsi" w:cstheme="minorHAnsi"/>
          <w:sz w:val="22"/>
        </w:rPr>
        <w:t>produtos e equipamentos da área;</w:t>
      </w:r>
    </w:p>
    <w:p w14:paraId="41C89E9E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4879DBDB" w14:textId="77777777" w:rsidR="009E55B5" w:rsidRPr="009E00CD" w:rsidRDefault="009E55B5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05F42CD7" w14:textId="77777777" w:rsidR="00397B9E" w:rsidRPr="009E00CD" w:rsidRDefault="00397B9E" w:rsidP="00BB4FC5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16. Projetar produtos, ferramentas, máquinas e equipamentos, utilizando técnicas de desenho e de representação gráfica com seus fundamentos matemáticos e geométricos. </w:t>
      </w:r>
    </w:p>
    <w:p w14:paraId="0368E423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Habilidade como usuário em software específicos da área de automação industrial;</w:t>
      </w:r>
    </w:p>
    <w:p w14:paraId="6A04D6BF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Habilidade em trigonometria e geometria analítica;</w:t>
      </w:r>
    </w:p>
    <w:p w14:paraId="56AF5AE4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Consegue vincular  a matemática com projetos feitos em software específicos;</w:t>
      </w:r>
    </w:p>
    <w:p w14:paraId="203EC02F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Interpreta dados nos mais diversos tipos de representação gráfica;</w:t>
      </w:r>
    </w:p>
    <w:p w14:paraId="225F9F5F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lastRenderedPageBreak/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Práticas em entender representações em gráficos 3D;</w:t>
      </w:r>
    </w:p>
    <w:p w14:paraId="4971C040" w14:textId="77777777" w:rsidR="00E250E3" w:rsidRPr="009E00CD" w:rsidRDefault="00E250E3" w:rsidP="00BB4FC5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2BE92EB1" w14:textId="77777777" w:rsidR="00397B9E" w:rsidRPr="009E00CD" w:rsidRDefault="00397B9E" w:rsidP="00397B9E">
      <w:pPr>
        <w:ind w:left="644"/>
        <w:jc w:val="both"/>
        <w:rPr>
          <w:rFonts w:asciiTheme="minorHAnsi" w:hAnsiTheme="minorHAnsi" w:cstheme="minorHAnsi"/>
          <w:sz w:val="22"/>
        </w:rPr>
      </w:pPr>
      <w:r w:rsidRPr="009E00CD">
        <w:rPr>
          <w:rFonts w:asciiTheme="minorHAnsi" w:hAnsiTheme="minorHAnsi" w:cstheme="minorHAnsi"/>
          <w:sz w:val="22"/>
        </w:rPr>
        <w:t xml:space="preserve">17. Selecionar e utilizar aplicativos informatizados, a partir da avaliação das necessidades do usuário. </w:t>
      </w:r>
    </w:p>
    <w:p w14:paraId="2BB1152B" w14:textId="77777777" w:rsidR="00E250E3" w:rsidRPr="009E00CD" w:rsidRDefault="00E250E3" w:rsidP="00397B9E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Atualizado com relação à existências de softwares</w:t>
      </w:r>
      <w:r w:rsidR="00143DE7" w:rsidRPr="009E00CD">
        <w:rPr>
          <w:rFonts w:asciiTheme="minorHAnsi" w:hAnsiTheme="minorHAnsi" w:cstheme="minorHAnsi"/>
          <w:sz w:val="22"/>
        </w:rPr>
        <w:t xml:space="preserve"> dedicados</w:t>
      </w:r>
      <w:r w:rsidRPr="009E00CD">
        <w:rPr>
          <w:rFonts w:asciiTheme="minorHAnsi" w:hAnsiTheme="minorHAnsi" w:cstheme="minorHAnsi"/>
          <w:sz w:val="22"/>
        </w:rPr>
        <w:t xml:space="preserve"> para as diversas áreas da automação;</w:t>
      </w:r>
    </w:p>
    <w:p w14:paraId="4385D66E" w14:textId="77777777" w:rsidR="00143DE7" w:rsidRPr="009E00CD" w:rsidRDefault="00E250E3" w:rsidP="00143DE7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="00143DE7" w:rsidRPr="009E00CD">
        <w:rPr>
          <w:rFonts w:asciiTheme="minorHAnsi" w:hAnsiTheme="minorHAnsi" w:cstheme="minorHAnsi"/>
          <w:sz w:val="22"/>
        </w:rPr>
        <w:t xml:space="preserve"> Habilidade como usuário em softwares dedicados para as diversas áreas da automação;</w:t>
      </w:r>
    </w:p>
    <w:p w14:paraId="00802291" w14:textId="77777777" w:rsidR="00143DE7" w:rsidRPr="009E00CD" w:rsidRDefault="00143DE7" w:rsidP="00143DE7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Capacidade de interpretar os resultados da simulação de esquemas pelos softwares dedicados;</w:t>
      </w:r>
    </w:p>
    <w:p w14:paraId="4EBAB7AB" w14:textId="77777777" w:rsidR="00143DE7" w:rsidRPr="009E00CD" w:rsidRDefault="00143DE7" w:rsidP="00143DE7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Adaptar os recursos de simulação com a necessidade real almejada;</w:t>
      </w:r>
    </w:p>
    <w:p w14:paraId="6C24EE4A" w14:textId="77777777" w:rsidR="00143DE7" w:rsidRPr="009E00CD" w:rsidRDefault="00143DE7" w:rsidP="00143DE7">
      <w:pPr>
        <w:ind w:left="644"/>
        <w:jc w:val="both"/>
        <w:rPr>
          <w:rFonts w:asciiTheme="minorHAnsi" w:hAnsiTheme="minorHAnsi" w:cstheme="minorHAnsi"/>
          <w:sz w:val="22"/>
        </w:rPr>
      </w:pPr>
      <w:proofErr w:type="gramStart"/>
      <w:r w:rsidRPr="009E00CD">
        <w:rPr>
          <w:rFonts w:asciiTheme="minorHAnsi" w:hAnsiTheme="minorHAnsi" w:cstheme="minorHAnsi"/>
          <w:sz w:val="22"/>
        </w:rPr>
        <w:t>(  )</w:t>
      </w:r>
      <w:proofErr w:type="gramEnd"/>
      <w:r w:rsidRPr="009E00CD">
        <w:rPr>
          <w:rFonts w:asciiTheme="minorHAnsi" w:hAnsiTheme="minorHAnsi" w:cstheme="minorHAnsi"/>
          <w:sz w:val="22"/>
        </w:rPr>
        <w:t xml:space="preserve"> Considerar tempos e frequências alterados dos reais devido à velocidade de execução dos aplicativos;</w:t>
      </w:r>
    </w:p>
    <w:p w14:paraId="5FD68A03" w14:textId="77777777" w:rsidR="00890C65" w:rsidRPr="009E00CD" w:rsidRDefault="00890C65" w:rsidP="00143DE7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44797C1E" w14:textId="77777777" w:rsidR="00890C65" w:rsidRPr="009E00CD" w:rsidRDefault="00890C65" w:rsidP="00890C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9B5B60" w14:textId="77777777" w:rsidR="00890C65" w:rsidRPr="009E00CD" w:rsidRDefault="00890C65" w:rsidP="00890C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0D287F" w14:textId="77777777" w:rsidR="00890C65" w:rsidRPr="009E00CD" w:rsidRDefault="00890C65" w:rsidP="00890C6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E00CD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5D779EF" w14:textId="77777777" w:rsidR="00890C65" w:rsidRPr="009E00CD" w:rsidRDefault="00890C65" w:rsidP="00890C6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E00CD">
        <w:rPr>
          <w:rFonts w:asciiTheme="minorHAnsi" w:hAnsiTheme="minorHAnsi" w:cstheme="minorHAnsi"/>
          <w:sz w:val="22"/>
          <w:szCs w:val="22"/>
        </w:rPr>
        <w:t>ASSINATURA DO CANDIDATO</w:t>
      </w:r>
    </w:p>
    <w:p w14:paraId="166DB1F3" w14:textId="77777777" w:rsidR="00890C65" w:rsidRPr="009E00CD" w:rsidRDefault="00890C65" w:rsidP="00890C6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506EE1" w14:textId="77777777" w:rsidR="00890C65" w:rsidRPr="009E00CD" w:rsidRDefault="00890C65" w:rsidP="00143DE7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6DBA58AB" w14:textId="77777777" w:rsidR="00143DE7" w:rsidRPr="009E00CD" w:rsidRDefault="00143DE7" w:rsidP="00143DE7">
      <w:pPr>
        <w:spacing w:before="240"/>
        <w:ind w:left="644"/>
        <w:jc w:val="both"/>
        <w:rPr>
          <w:rFonts w:asciiTheme="minorHAnsi" w:hAnsiTheme="minorHAnsi" w:cstheme="minorHAnsi"/>
          <w:sz w:val="22"/>
        </w:rPr>
      </w:pPr>
    </w:p>
    <w:p w14:paraId="20E89B66" w14:textId="77777777" w:rsidR="00E250E3" w:rsidRPr="009E00CD" w:rsidRDefault="00E250E3" w:rsidP="00397B9E">
      <w:pPr>
        <w:ind w:left="644"/>
        <w:jc w:val="both"/>
        <w:rPr>
          <w:rFonts w:asciiTheme="minorHAnsi" w:hAnsiTheme="minorHAnsi" w:cstheme="minorHAnsi"/>
          <w:sz w:val="22"/>
        </w:rPr>
      </w:pPr>
    </w:p>
    <w:p w14:paraId="169E5486" w14:textId="77777777" w:rsidR="00BB4FC5" w:rsidRPr="009E00CD" w:rsidRDefault="00BB4FC5" w:rsidP="001D4EB6">
      <w:pPr>
        <w:jc w:val="both"/>
        <w:rPr>
          <w:rFonts w:asciiTheme="minorHAnsi" w:hAnsiTheme="minorHAnsi" w:cstheme="minorHAnsi"/>
          <w:sz w:val="22"/>
        </w:rPr>
      </w:pPr>
    </w:p>
    <w:sectPr w:rsidR="00BB4FC5" w:rsidRPr="009E00CD" w:rsidSect="002506E1">
      <w:headerReference w:type="default" r:id="rId10"/>
      <w:pgSz w:w="11906" w:h="16838"/>
      <w:pgMar w:top="1843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C95" w14:textId="77777777" w:rsidR="00EA26E0" w:rsidRDefault="00EA26E0" w:rsidP="007E6B91">
      <w:pPr>
        <w:spacing w:line="240" w:lineRule="auto"/>
      </w:pPr>
      <w:r>
        <w:separator/>
      </w:r>
    </w:p>
  </w:endnote>
  <w:endnote w:type="continuationSeparator" w:id="0">
    <w:p w14:paraId="2EF81815" w14:textId="77777777" w:rsidR="00EA26E0" w:rsidRDefault="00EA26E0" w:rsidP="007E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C33B" w14:textId="77777777" w:rsidR="00EA26E0" w:rsidRDefault="00EA26E0" w:rsidP="007E6B91">
      <w:pPr>
        <w:spacing w:line="240" w:lineRule="auto"/>
      </w:pPr>
      <w:r>
        <w:separator/>
      </w:r>
    </w:p>
  </w:footnote>
  <w:footnote w:type="continuationSeparator" w:id="0">
    <w:p w14:paraId="0B558546" w14:textId="77777777" w:rsidR="00EA26E0" w:rsidRDefault="00EA26E0" w:rsidP="007E6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CF22" w14:textId="77777777" w:rsidR="002506E1" w:rsidRDefault="002506E1" w:rsidP="00E3646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889FE5" wp14:editId="1E6ADB73">
          <wp:simplePos x="0" y="0"/>
          <wp:positionH relativeFrom="page">
            <wp:posOffset>1631315</wp:posOffset>
          </wp:positionH>
          <wp:positionV relativeFrom="page">
            <wp:posOffset>220345</wp:posOffset>
          </wp:positionV>
          <wp:extent cx="4360545" cy="827405"/>
          <wp:effectExtent l="0" t="0" r="190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4165B" w14:textId="77777777" w:rsidR="002506E1" w:rsidRDefault="002506E1" w:rsidP="00E36464">
    <w:pPr>
      <w:pStyle w:val="Cabealho"/>
      <w:jc w:val="center"/>
    </w:pPr>
  </w:p>
  <w:p w14:paraId="5BAA7414" w14:textId="77777777" w:rsidR="002E5877" w:rsidRDefault="002E5877" w:rsidP="00E36464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__________________________________________________________________________________</w:t>
    </w:r>
  </w:p>
  <w:p w14:paraId="353406FF" w14:textId="77777777" w:rsidR="002E5877" w:rsidRPr="0064788B" w:rsidRDefault="002E5877" w:rsidP="006478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9CA"/>
    <w:multiLevelType w:val="hybridMultilevel"/>
    <w:tmpl w:val="CACEECA6"/>
    <w:lvl w:ilvl="0" w:tplc="9496B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207547"/>
    <w:multiLevelType w:val="hybridMultilevel"/>
    <w:tmpl w:val="A38A4E6C"/>
    <w:lvl w:ilvl="0" w:tplc="EC809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9E18F2"/>
    <w:multiLevelType w:val="hybridMultilevel"/>
    <w:tmpl w:val="3F0AF75A"/>
    <w:lvl w:ilvl="0" w:tplc="F83A8CAA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66C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380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463C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D22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BE7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7AA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0B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70E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5365C"/>
    <w:multiLevelType w:val="hybridMultilevel"/>
    <w:tmpl w:val="41106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7F3B"/>
    <w:multiLevelType w:val="hybridMultilevel"/>
    <w:tmpl w:val="776A7EC6"/>
    <w:lvl w:ilvl="0" w:tplc="D0886700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70C3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BC35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BAB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3CE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6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D64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B69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7C8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55687"/>
    <w:multiLevelType w:val="hybridMultilevel"/>
    <w:tmpl w:val="6C84A644"/>
    <w:lvl w:ilvl="0" w:tplc="149616E4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561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ACE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7A0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D41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A6F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EC0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CA0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E1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30418"/>
    <w:multiLevelType w:val="hybridMultilevel"/>
    <w:tmpl w:val="F120D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AC5"/>
    <w:multiLevelType w:val="hybridMultilevel"/>
    <w:tmpl w:val="2AF67612"/>
    <w:lvl w:ilvl="0" w:tplc="58C04A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55EEB"/>
    <w:multiLevelType w:val="hybridMultilevel"/>
    <w:tmpl w:val="19CE373A"/>
    <w:lvl w:ilvl="0" w:tplc="02E8F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0902"/>
    <w:multiLevelType w:val="hybridMultilevel"/>
    <w:tmpl w:val="89AE401A"/>
    <w:lvl w:ilvl="0" w:tplc="BA68E11E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EE1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E27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2015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90E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6EA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643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0F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44B1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27"/>
    <w:rsid w:val="00005578"/>
    <w:rsid w:val="00083664"/>
    <w:rsid w:val="000967A5"/>
    <w:rsid w:val="00100D92"/>
    <w:rsid w:val="0011416A"/>
    <w:rsid w:val="00143DE7"/>
    <w:rsid w:val="0014517A"/>
    <w:rsid w:val="00166A07"/>
    <w:rsid w:val="001677BF"/>
    <w:rsid w:val="001D4EB6"/>
    <w:rsid w:val="001E6EAB"/>
    <w:rsid w:val="002506E1"/>
    <w:rsid w:val="00260F9C"/>
    <w:rsid w:val="002B1DCB"/>
    <w:rsid w:val="002C762D"/>
    <w:rsid w:val="002E5877"/>
    <w:rsid w:val="002F644A"/>
    <w:rsid w:val="002F6771"/>
    <w:rsid w:val="00397B9E"/>
    <w:rsid w:val="003A554B"/>
    <w:rsid w:val="003D63F1"/>
    <w:rsid w:val="003E3C2F"/>
    <w:rsid w:val="00410534"/>
    <w:rsid w:val="004201DF"/>
    <w:rsid w:val="00427AFB"/>
    <w:rsid w:val="004933C1"/>
    <w:rsid w:val="00493E75"/>
    <w:rsid w:val="004B02C8"/>
    <w:rsid w:val="0051716F"/>
    <w:rsid w:val="00550C27"/>
    <w:rsid w:val="005A1F55"/>
    <w:rsid w:val="005B6671"/>
    <w:rsid w:val="005D289C"/>
    <w:rsid w:val="00606A98"/>
    <w:rsid w:val="00623828"/>
    <w:rsid w:val="00641F05"/>
    <w:rsid w:val="0064788B"/>
    <w:rsid w:val="00651BF7"/>
    <w:rsid w:val="006A725F"/>
    <w:rsid w:val="006B38AF"/>
    <w:rsid w:val="006E56BE"/>
    <w:rsid w:val="007210FC"/>
    <w:rsid w:val="007658A2"/>
    <w:rsid w:val="007973B0"/>
    <w:rsid w:val="007D2EAD"/>
    <w:rsid w:val="007D488C"/>
    <w:rsid w:val="007E6B91"/>
    <w:rsid w:val="007E7D96"/>
    <w:rsid w:val="007F0638"/>
    <w:rsid w:val="007F1964"/>
    <w:rsid w:val="00856226"/>
    <w:rsid w:val="00890C65"/>
    <w:rsid w:val="008A7E63"/>
    <w:rsid w:val="009700CE"/>
    <w:rsid w:val="0097481F"/>
    <w:rsid w:val="009B6669"/>
    <w:rsid w:val="009E00CD"/>
    <w:rsid w:val="009E55B5"/>
    <w:rsid w:val="009F43D5"/>
    <w:rsid w:val="00A20473"/>
    <w:rsid w:val="00A25F37"/>
    <w:rsid w:val="00A26AC1"/>
    <w:rsid w:val="00A304C8"/>
    <w:rsid w:val="00A47446"/>
    <w:rsid w:val="00A804A5"/>
    <w:rsid w:val="00A81F5A"/>
    <w:rsid w:val="00AA5B69"/>
    <w:rsid w:val="00AC5690"/>
    <w:rsid w:val="00B1317C"/>
    <w:rsid w:val="00B30452"/>
    <w:rsid w:val="00B34022"/>
    <w:rsid w:val="00B37E8F"/>
    <w:rsid w:val="00B47837"/>
    <w:rsid w:val="00BA4A37"/>
    <w:rsid w:val="00BB4FC5"/>
    <w:rsid w:val="00BB6127"/>
    <w:rsid w:val="00BD5307"/>
    <w:rsid w:val="00C06685"/>
    <w:rsid w:val="00C55083"/>
    <w:rsid w:val="00CC4542"/>
    <w:rsid w:val="00CD28A6"/>
    <w:rsid w:val="00D60CF1"/>
    <w:rsid w:val="00D7218C"/>
    <w:rsid w:val="00D92DA0"/>
    <w:rsid w:val="00DA3559"/>
    <w:rsid w:val="00E23E75"/>
    <w:rsid w:val="00E250E3"/>
    <w:rsid w:val="00E303C0"/>
    <w:rsid w:val="00E36464"/>
    <w:rsid w:val="00E36F3A"/>
    <w:rsid w:val="00E818C3"/>
    <w:rsid w:val="00EA26E0"/>
    <w:rsid w:val="00F33A58"/>
    <w:rsid w:val="00F34905"/>
    <w:rsid w:val="00F371FC"/>
    <w:rsid w:val="00F501E3"/>
    <w:rsid w:val="00F64083"/>
    <w:rsid w:val="00F827D4"/>
    <w:rsid w:val="00FB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C446"/>
  <w15:docId w15:val="{AD4F6EE9-89F3-44EB-ABAD-F56E701D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C27"/>
    <w:pPr>
      <w:ind w:left="720"/>
      <w:contextualSpacing/>
    </w:pPr>
  </w:style>
  <w:style w:type="table" w:styleId="Tabelacomgrade">
    <w:name w:val="Table Grid"/>
    <w:basedOn w:val="Tabelanormal"/>
    <w:uiPriority w:val="39"/>
    <w:rsid w:val="0097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9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9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F7DF147C1B14CB980E4B72BBADCC0" ma:contentTypeVersion="2" ma:contentTypeDescription="Crie um novo documento." ma:contentTypeScope="" ma:versionID="a8eaf02c500d6e572ac3be11145a5912">
  <xsd:schema xmlns:xsd="http://www.w3.org/2001/XMLSchema" xmlns:xs="http://www.w3.org/2001/XMLSchema" xmlns:p="http://schemas.microsoft.com/office/2006/metadata/properties" xmlns:ns2="0dcb27b0-516c-48b3-a6d4-70cb13a7e3b9" targetNamespace="http://schemas.microsoft.com/office/2006/metadata/properties" ma:root="true" ma:fieldsID="7bb661ae05779b19d2b0cda9b9c591c8" ns2:_="">
    <xsd:import namespace="0dcb27b0-516c-48b3-a6d4-70cb13a7e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27b0-516c-48b3-a6d4-70cb13a7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4489C-4E6B-4893-A739-41D1CAF62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13D26-FC30-4E88-8C40-AE80204A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27b0-516c-48b3-a6d4-70cb13a7e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B4B10-FCB4-468C-96A1-FFBF8E08A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Guardia</dc:creator>
  <cp:lastModifiedBy>ADRIANO APARECIDO VIRGILIO</cp:lastModifiedBy>
  <cp:revision>2</cp:revision>
  <cp:lastPrinted>2019-03-11T18:31:00Z</cp:lastPrinted>
  <dcterms:created xsi:type="dcterms:W3CDTF">2021-06-07T00:15:00Z</dcterms:created>
  <dcterms:modified xsi:type="dcterms:W3CDTF">2021-06-07T00:15:00Z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0x010100284F7DF147C1B14CB980E4B72BBADCC0</vt:lpwstr>
  </property>
</Properties>
</file>